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41" w:rsidRPr="00175241" w:rsidRDefault="00175241" w:rsidP="00175241">
      <w:pPr>
        <w:ind w:firstLine="720"/>
        <w:rPr>
          <w:sz w:val="32"/>
          <w:szCs w:val="32"/>
        </w:rPr>
      </w:pPr>
      <w:r w:rsidRPr="00175241">
        <w:rPr>
          <w:sz w:val="28"/>
          <w:szCs w:val="28"/>
        </w:rPr>
        <w:t xml:space="preserve">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241">
        <w:rPr>
          <w:sz w:val="28"/>
          <w:szCs w:val="28"/>
        </w:rPr>
        <w:t xml:space="preserve">                                                  </w:t>
      </w:r>
    </w:p>
    <w:p w:rsidR="00175241" w:rsidRPr="00175241" w:rsidRDefault="00175241" w:rsidP="00175241">
      <w:pPr>
        <w:ind w:firstLine="720"/>
        <w:rPr>
          <w:sz w:val="28"/>
          <w:szCs w:val="28"/>
        </w:rPr>
      </w:pPr>
    </w:p>
    <w:p w:rsidR="00175241" w:rsidRPr="00175241" w:rsidRDefault="00175241" w:rsidP="00175241">
      <w:pPr>
        <w:tabs>
          <w:tab w:val="left" w:pos="3540"/>
        </w:tabs>
        <w:jc w:val="center"/>
        <w:rPr>
          <w:b/>
          <w:sz w:val="22"/>
          <w:szCs w:val="22"/>
        </w:rPr>
      </w:pPr>
      <w:r w:rsidRPr="00175241">
        <w:rPr>
          <w:b/>
          <w:sz w:val="22"/>
          <w:szCs w:val="22"/>
        </w:rPr>
        <w:t>МЕСТНАЯ АДМИНИСТРАЦИЯ СЕЛЬСКОГО ПОСЕЛЕНИЯ ОЗРЕК ЛЕСКЕНСКОГО МУНИЦИПАЛЬНОГО РАЙОНА КАБАРДИНО-БАЛКАРСКОЙ РЕСПУБЛИКИ</w:t>
      </w:r>
    </w:p>
    <w:p w:rsidR="00175241" w:rsidRPr="00175241" w:rsidRDefault="00175241" w:rsidP="00175241">
      <w:pPr>
        <w:rPr>
          <w:b/>
          <w:sz w:val="22"/>
          <w:szCs w:val="22"/>
        </w:rPr>
      </w:pPr>
    </w:p>
    <w:p w:rsidR="00175241" w:rsidRPr="00175241" w:rsidRDefault="00175241" w:rsidP="00175241">
      <w:pPr>
        <w:tabs>
          <w:tab w:val="center" w:pos="4898"/>
        </w:tabs>
        <w:rPr>
          <w:sz w:val="20"/>
          <w:szCs w:val="20"/>
        </w:rPr>
      </w:pPr>
      <w:r w:rsidRPr="00175241">
        <w:rPr>
          <w:sz w:val="20"/>
          <w:szCs w:val="20"/>
        </w:rPr>
        <w:t xml:space="preserve">   КЪЭБЭРДЕЙ – БАЛЪКЪЭР РЕСПУБЛИКЭМ                   КЪАБАРТЫ-МАЛКЪАР РЕСПУБЛИКАНЫ</w:t>
      </w:r>
    </w:p>
    <w:p w:rsidR="00175241" w:rsidRPr="00175241" w:rsidRDefault="00175241" w:rsidP="00175241">
      <w:pPr>
        <w:tabs>
          <w:tab w:val="left" w:pos="4680"/>
          <w:tab w:val="left" w:pos="4980"/>
          <w:tab w:val="left" w:pos="5670"/>
        </w:tabs>
        <w:rPr>
          <w:sz w:val="20"/>
          <w:szCs w:val="20"/>
        </w:rPr>
      </w:pPr>
      <w:r w:rsidRPr="00175241">
        <w:rPr>
          <w:sz w:val="20"/>
          <w:szCs w:val="20"/>
        </w:rPr>
        <w:t>И ЛЭСКЭН  МУНИЦИПАЛЬНЭ КУЕЙМ  ЩЫЩ</w:t>
      </w:r>
      <w:r w:rsidRPr="00175241">
        <w:rPr>
          <w:sz w:val="20"/>
          <w:szCs w:val="20"/>
        </w:rPr>
        <w:tab/>
        <w:t>ЛЕСКЕН МУНИЦИПАЛЬНЫЙ РАЙОНУНУ ОЗРЕК</w:t>
      </w:r>
    </w:p>
    <w:p w:rsidR="00175241" w:rsidRPr="00175241" w:rsidRDefault="00175241" w:rsidP="00175241">
      <w:pPr>
        <w:ind w:left="-540"/>
        <w:rPr>
          <w:sz w:val="20"/>
          <w:szCs w:val="20"/>
        </w:rPr>
      </w:pPr>
      <w:r w:rsidRPr="00175241">
        <w:rPr>
          <w:sz w:val="20"/>
          <w:szCs w:val="20"/>
        </w:rPr>
        <w:t xml:space="preserve">             УЭЗРЭДЖ КЪУАЖЭМ И АДМИНИСТРАЦЭ</w:t>
      </w:r>
      <w:r w:rsidRPr="00175241">
        <w:rPr>
          <w:sz w:val="20"/>
          <w:szCs w:val="20"/>
        </w:rPr>
        <w:tab/>
        <w:t xml:space="preserve">            ЭЛ ПОСЕЛЕНИЯСЫНЫ АДМИНИСТРАЦИЯСЫ   </w:t>
      </w:r>
    </w:p>
    <w:p w:rsidR="00175241" w:rsidRPr="00175241" w:rsidRDefault="00175241" w:rsidP="00175241">
      <w:pPr>
        <w:rPr>
          <w:sz w:val="20"/>
          <w:szCs w:val="20"/>
        </w:rPr>
      </w:pPr>
      <w:r w:rsidRPr="0017524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.25pt" o:hrpct="0" o:hralign="center" o:hr="t">
            <v:imagedata r:id="rId7" o:title="BD15034_"/>
          </v:shape>
        </w:pict>
      </w:r>
    </w:p>
    <w:p w:rsidR="00175241" w:rsidRPr="00175241" w:rsidRDefault="00175241" w:rsidP="00175241">
      <w:pPr>
        <w:ind w:hanging="540"/>
        <w:rPr>
          <w:b/>
          <w:sz w:val="20"/>
          <w:szCs w:val="20"/>
        </w:rPr>
      </w:pPr>
      <w:r w:rsidRPr="00175241">
        <w:rPr>
          <w:sz w:val="20"/>
          <w:szCs w:val="20"/>
        </w:rPr>
        <w:t xml:space="preserve">            </w:t>
      </w:r>
      <w:r w:rsidRPr="00175241">
        <w:rPr>
          <w:b/>
          <w:sz w:val="20"/>
          <w:szCs w:val="20"/>
        </w:rPr>
        <w:t xml:space="preserve"> 361368 </w:t>
      </w:r>
      <w:proofErr w:type="spellStart"/>
      <w:r w:rsidRPr="00175241">
        <w:rPr>
          <w:b/>
          <w:sz w:val="20"/>
          <w:szCs w:val="20"/>
        </w:rPr>
        <w:t>с</w:t>
      </w:r>
      <w:proofErr w:type="gramStart"/>
      <w:r w:rsidRPr="00175241">
        <w:rPr>
          <w:b/>
          <w:sz w:val="20"/>
          <w:szCs w:val="20"/>
        </w:rPr>
        <w:t>.О</w:t>
      </w:r>
      <w:proofErr w:type="gramEnd"/>
      <w:r w:rsidRPr="00175241">
        <w:rPr>
          <w:b/>
          <w:sz w:val="20"/>
          <w:szCs w:val="20"/>
        </w:rPr>
        <w:t>зрек</w:t>
      </w:r>
      <w:proofErr w:type="spellEnd"/>
      <w:r w:rsidRPr="00175241">
        <w:rPr>
          <w:b/>
          <w:sz w:val="20"/>
          <w:szCs w:val="20"/>
        </w:rPr>
        <w:t xml:space="preserve">, ул. </w:t>
      </w:r>
      <w:proofErr w:type="spellStart"/>
      <w:r w:rsidRPr="00175241">
        <w:rPr>
          <w:b/>
          <w:sz w:val="20"/>
          <w:szCs w:val="20"/>
        </w:rPr>
        <w:t>Х.Кабалоевой</w:t>
      </w:r>
      <w:proofErr w:type="spellEnd"/>
      <w:r w:rsidRPr="00175241">
        <w:rPr>
          <w:b/>
          <w:sz w:val="20"/>
          <w:szCs w:val="20"/>
        </w:rPr>
        <w:t xml:space="preserve">, 13                                                 </w:t>
      </w:r>
      <w:proofErr w:type="spellStart"/>
      <w:r w:rsidRPr="00175241">
        <w:rPr>
          <w:b/>
          <w:sz w:val="20"/>
          <w:szCs w:val="20"/>
          <w:lang w:val="en-US"/>
        </w:rPr>
        <w:t>adm</w:t>
      </w:r>
      <w:proofErr w:type="spellEnd"/>
      <w:r w:rsidRPr="00175241">
        <w:rPr>
          <w:b/>
          <w:sz w:val="20"/>
          <w:szCs w:val="20"/>
        </w:rPr>
        <w:t>_</w:t>
      </w:r>
      <w:proofErr w:type="spellStart"/>
      <w:r w:rsidRPr="00175241">
        <w:rPr>
          <w:b/>
          <w:sz w:val="20"/>
          <w:szCs w:val="20"/>
          <w:lang w:val="en-US"/>
        </w:rPr>
        <w:t>ozrek</w:t>
      </w:r>
      <w:proofErr w:type="spellEnd"/>
      <w:r w:rsidRPr="00175241">
        <w:rPr>
          <w:b/>
          <w:sz w:val="20"/>
          <w:szCs w:val="20"/>
        </w:rPr>
        <w:t>@</w:t>
      </w:r>
      <w:r w:rsidRPr="00175241">
        <w:rPr>
          <w:b/>
          <w:sz w:val="20"/>
          <w:szCs w:val="20"/>
          <w:lang w:val="en-US"/>
        </w:rPr>
        <w:t>mail</w:t>
      </w:r>
      <w:r w:rsidRPr="00175241">
        <w:rPr>
          <w:b/>
          <w:sz w:val="20"/>
          <w:szCs w:val="20"/>
        </w:rPr>
        <w:t>.</w:t>
      </w:r>
      <w:proofErr w:type="spellStart"/>
      <w:r w:rsidRPr="00175241">
        <w:rPr>
          <w:b/>
          <w:sz w:val="20"/>
          <w:szCs w:val="20"/>
          <w:lang w:val="en-US"/>
        </w:rPr>
        <w:t>ru</w:t>
      </w:r>
      <w:proofErr w:type="spellEnd"/>
      <w:r w:rsidRPr="00175241">
        <w:rPr>
          <w:b/>
          <w:sz w:val="20"/>
          <w:szCs w:val="20"/>
        </w:rPr>
        <w:t>.  (886639) 98-1-33</w:t>
      </w:r>
    </w:p>
    <w:p w:rsidR="00175241" w:rsidRPr="00175241" w:rsidRDefault="00175241" w:rsidP="00175241">
      <w:pPr>
        <w:ind w:hanging="540"/>
        <w:rPr>
          <w:b/>
          <w:sz w:val="28"/>
          <w:szCs w:val="28"/>
        </w:rPr>
      </w:pPr>
    </w:p>
    <w:p w:rsidR="00175241" w:rsidRPr="00175241" w:rsidRDefault="00175241" w:rsidP="00175241">
      <w:pPr>
        <w:tabs>
          <w:tab w:val="left" w:pos="2685"/>
          <w:tab w:val="left" w:pos="2730"/>
          <w:tab w:val="center" w:pos="4677"/>
          <w:tab w:val="left" w:pos="8205"/>
        </w:tabs>
        <w:rPr>
          <w:b/>
        </w:rPr>
      </w:pPr>
      <w:r w:rsidRPr="00175241">
        <w:tab/>
      </w:r>
      <w:r w:rsidRPr="00175241">
        <w:tab/>
        <w:t xml:space="preserve">  </w:t>
      </w:r>
      <w:r w:rsidRPr="00175241">
        <w:rPr>
          <w:b/>
        </w:rPr>
        <w:t xml:space="preserve">ПОСТАНОВЛЕНИЕ    № </w:t>
      </w:r>
      <w:r w:rsidR="0075368E">
        <w:rPr>
          <w:b/>
        </w:rPr>
        <w:t>10</w:t>
      </w:r>
      <w:r w:rsidRPr="00175241">
        <w:rPr>
          <w:b/>
        </w:rPr>
        <w:t xml:space="preserve">   </w:t>
      </w:r>
      <w:r w:rsidRPr="00175241">
        <w:rPr>
          <w:b/>
        </w:rPr>
        <w:tab/>
        <w:t xml:space="preserve"> </w:t>
      </w:r>
    </w:p>
    <w:p w:rsidR="00175241" w:rsidRPr="00175241" w:rsidRDefault="00175241" w:rsidP="00175241">
      <w:pPr>
        <w:ind w:left="3000"/>
        <w:rPr>
          <w:sz w:val="32"/>
          <w:szCs w:val="32"/>
        </w:rPr>
      </w:pPr>
      <w:r w:rsidRPr="00175241">
        <w:rPr>
          <w:b/>
        </w:rPr>
        <w:t xml:space="preserve">ПОСТАНОВЛЕНЭ    № </w:t>
      </w:r>
      <w:r w:rsidR="0075368E">
        <w:rPr>
          <w:b/>
        </w:rPr>
        <w:t>10</w:t>
      </w:r>
      <w:r w:rsidRPr="00175241">
        <w:rPr>
          <w:b/>
        </w:rPr>
        <w:t xml:space="preserve">                                      </w:t>
      </w:r>
      <w:r w:rsidRPr="00175241">
        <w:rPr>
          <w:b/>
        </w:rPr>
        <w:tab/>
        <w:t xml:space="preserve">                                       </w:t>
      </w:r>
    </w:p>
    <w:p w:rsidR="00175241" w:rsidRPr="00175241" w:rsidRDefault="00175241" w:rsidP="00175241">
      <w:pPr>
        <w:tabs>
          <w:tab w:val="left" w:pos="2685"/>
        </w:tabs>
        <w:rPr>
          <w:b/>
        </w:rPr>
      </w:pPr>
      <w:r w:rsidRPr="00175241">
        <w:rPr>
          <w:b/>
        </w:rPr>
        <w:t xml:space="preserve">                                                                    </w:t>
      </w:r>
      <w:r w:rsidR="0075368E">
        <w:rPr>
          <w:b/>
        </w:rPr>
        <w:t xml:space="preserve">  </w:t>
      </w:r>
      <w:r w:rsidRPr="00175241">
        <w:rPr>
          <w:b/>
        </w:rPr>
        <w:t xml:space="preserve">  БЕГИМ   № </w:t>
      </w:r>
      <w:r w:rsidR="0075368E">
        <w:rPr>
          <w:b/>
        </w:rPr>
        <w:t>10</w:t>
      </w:r>
      <w:r w:rsidRPr="00175241">
        <w:rPr>
          <w:b/>
        </w:rPr>
        <w:t xml:space="preserve">  </w:t>
      </w:r>
    </w:p>
    <w:p w:rsidR="00175241" w:rsidRPr="00175241" w:rsidRDefault="00175241" w:rsidP="00175241">
      <w:pPr>
        <w:tabs>
          <w:tab w:val="left" w:pos="2685"/>
        </w:tabs>
        <w:rPr>
          <w:b/>
        </w:rPr>
      </w:pPr>
    </w:p>
    <w:p w:rsidR="00175241" w:rsidRPr="00175241" w:rsidRDefault="00175241" w:rsidP="00175241">
      <w:pPr>
        <w:tabs>
          <w:tab w:val="left" w:pos="2685"/>
        </w:tabs>
        <w:rPr>
          <w:b/>
        </w:rPr>
      </w:pPr>
    </w:p>
    <w:p w:rsidR="00175241" w:rsidRPr="00175241" w:rsidRDefault="00175241" w:rsidP="00175241">
      <w:pPr>
        <w:tabs>
          <w:tab w:val="left" w:pos="7305"/>
        </w:tabs>
        <w:jc w:val="both"/>
        <w:rPr>
          <w:sz w:val="28"/>
          <w:szCs w:val="28"/>
        </w:rPr>
      </w:pPr>
      <w:r w:rsidRPr="00175241">
        <w:rPr>
          <w:sz w:val="28"/>
          <w:szCs w:val="28"/>
        </w:rPr>
        <w:t xml:space="preserve"> «2</w:t>
      </w:r>
      <w:r w:rsidR="0075368E">
        <w:rPr>
          <w:sz w:val="28"/>
          <w:szCs w:val="28"/>
        </w:rPr>
        <w:t>7</w:t>
      </w:r>
      <w:r w:rsidRPr="00175241">
        <w:rPr>
          <w:sz w:val="28"/>
          <w:szCs w:val="28"/>
        </w:rPr>
        <w:t>»  июня  2017г.</w:t>
      </w:r>
      <w:r w:rsidRPr="00175241">
        <w:rPr>
          <w:sz w:val="28"/>
          <w:szCs w:val="28"/>
        </w:rPr>
        <w:tab/>
      </w:r>
      <w:proofErr w:type="spellStart"/>
      <w:r w:rsidRPr="00175241">
        <w:rPr>
          <w:sz w:val="28"/>
          <w:szCs w:val="28"/>
        </w:rPr>
        <w:t>с.п</w:t>
      </w:r>
      <w:proofErr w:type="gramStart"/>
      <w:r w:rsidRPr="00175241">
        <w:rPr>
          <w:sz w:val="28"/>
          <w:szCs w:val="28"/>
        </w:rPr>
        <w:t>.О</w:t>
      </w:r>
      <w:proofErr w:type="gramEnd"/>
      <w:r w:rsidRPr="00175241">
        <w:rPr>
          <w:sz w:val="28"/>
          <w:szCs w:val="28"/>
        </w:rPr>
        <w:t>зрек</w:t>
      </w:r>
      <w:proofErr w:type="spellEnd"/>
    </w:p>
    <w:p w:rsidR="00175241" w:rsidRPr="00175241" w:rsidRDefault="00175241" w:rsidP="0017524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175241" w:rsidRPr="007C5117" w:rsidRDefault="00175241" w:rsidP="00175241">
      <w:pPr>
        <w:jc w:val="both"/>
        <w:rPr>
          <w:bCs/>
          <w:sz w:val="28"/>
        </w:rPr>
      </w:pPr>
    </w:p>
    <w:p w:rsidR="00175241" w:rsidRPr="007C5117" w:rsidRDefault="00175241" w:rsidP="00175241">
      <w:pPr>
        <w:jc w:val="center"/>
        <w:rPr>
          <w:sz w:val="28"/>
          <w:szCs w:val="28"/>
        </w:rPr>
      </w:pPr>
    </w:p>
    <w:p w:rsidR="00175241" w:rsidRPr="0046029D" w:rsidRDefault="00175241" w:rsidP="00175241">
      <w:pPr>
        <w:suppressAutoHyphens/>
        <w:autoSpaceDE w:val="0"/>
        <w:ind w:left="360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7C5117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7C5117">
        <w:rPr>
          <w:rFonts w:eastAsia="Arial"/>
          <w:color w:val="000000"/>
          <w:sz w:val="28"/>
          <w:szCs w:val="28"/>
          <w:lang w:eastAsia="ar-SA"/>
        </w:rPr>
        <w:tab/>
        <w:t xml:space="preserve">В целях приведения правовых актов администрации сельского поселения </w:t>
      </w:r>
      <w:proofErr w:type="spellStart"/>
      <w:r>
        <w:rPr>
          <w:rFonts w:eastAsia="Arial"/>
          <w:color w:val="000000"/>
          <w:sz w:val="28"/>
          <w:szCs w:val="28"/>
          <w:lang w:eastAsia="ar-SA"/>
        </w:rPr>
        <w:t>Озрек</w:t>
      </w:r>
      <w:proofErr w:type="spellEnd"/>
      <w:r w:rsidRPr="007C5117">
        <w:rPr>
          <w:rFonts w:eastAsia="Arial"/>
          <w:color w:val="000000"/>
          <w:sz w:val="28"/>
          <w:szCs w:val="28"/>
          <w:lang w:eastAsia="ar-SA"/>
        </w:rPr>
        <w:t xml:space="preserve"> </w:t>
      </w:r>
      <w:proofErr w:type="spellStart"/>
      <w:r w:rsidRPr="007C5117">
        <w:rPr>
          <w:rFonts w:eastAsia="Arial"/>
          <w:color w:val="000000"/>
          <w:sz w:val="28"/>
          <w:szCs w:val="28"/>
          <w:lang w:eastAsia="ar-SA"/>
        </w:rPr>
        <w:t>Лескенского</w:t>
      </w:r>
      <w:proofErr w:type="spellEnd"/>
      <w:r w:rsidRPr="007C5117">
        <w:rPr>
          <w:rFonts w:eastAsia="Arial"/>
          <w:color w:val="000000"/>
          <w:sz w:val="28"/>
          <w:szCs w:val="28"/>
          <w:lang w:eastAsia="ar-SA"/>
        </w:rPr>
        <w:t xml:space="preserve"> муниципального района Кабардино-Балкарской Республики в соответствие с</w:t>
      </w:r>
      <w:r w:rsidRPr="007C5117">
        <w:rPr>
          <w:rFonts w:eastAsia="Arial"/>
          <w:bCs/>
          <w:color w:val="000000"/>
          <w:sz w:val="28"/>
          <w:szCs w:val="28"/>
          <w:lang w:eastAsia="ar-SA"/>
        </w:rPr>
        <w:t xml:space="preserve"> действующим законодательством Российской Федерации,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на основании протестов прокуратур</w:t>
      </w:r>
      <w:r w:rsidR="0075368E">
        <w:rPr>
          <w:rFonts w:eastAsia="Arial"/>
          <w:bCs/>
          <w:color w:val="000000"/>
          <w:sz w:val="28"/>
          <w:szCs w:val="28"/>
          <w:lang w:eastAsia="ar-SA"/>
        </w:rPr>
        <w:t>а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</w:t>
      </w:r>
      <w:r w:rsidR="0075368E">
        <w:rPr>
          <w:rFonts w:eastAsia="Arial"/>
          <w:bCs/>
          <w:color w:val="000000"/>
          <w:sz w:val="28"/>
          <w:szCs w:val="28"/>
          <w:lang w:eastAsia="ar-SA"/>
        </w:rPr>
        <w:t>района,</w:t>
      </w:r>
      <w:r w:rsidRPr="007C5117">
        <w:rPr>
          <w:rFonts w:eastAsia="Arial"/>
          <w:bCs/>
          <w:color w:val="000000"/>
          <w:sz w:val="28"/>
          <w:szCs w:val="28"/>
          <w:lang w:eastAsia="ar-SA"/>
        </w:rPr>
        <w:t xml:space="preserve"> местная администрация </w:t>
      </w:r>
      <w:proofErr w:type="spellStart"/>
      <w:r w:rsidRPr="007C5117">
        <w:rPr>
          <w:rFonts w:eastAsia="Arial"/>
          <w:bCs/>
          <w:color w:val="000000"/>
          <w:sz w:val="28"/>
          <w:szCs w:val="28"/>
          <w:lang w:eastAsia="ar-SA"/>
        </w:rPr>
        <w:t>с.п</w:t>
      </w:r>
      <w:proofErr w:type="gramStart"/>
      <w:r w:rsidRPr="007C5117">
        <w:rPr>
          <w:rFonts w:eastAsia="Arial"/>
          <w:bCs/>
          <w:color w:val="000000"/>
          <w:sz w:val="28"/>
          <w:szCs w:val="28"/>
          <w:lang w:eastAsia="ar-SA"/>
        </w:rPr>
        <w:t>.</w:t>
      </w:r>
      <w:r>
        <w:rPr>
          <w:rFonts w:eastAsia="Arial"/>
          <w:bCs/>
          <w:color w:val="000000"/>
          <w:sz w:val="28"/>
          <w:szCs w:val="28"/>
          <w:lang w:eastAsia="ar-SA"/>
        </w:rPr>
        <w:t>О</w:t>
      </w:r>
      <w:proofErr w:type="gramEnd"/>
      <w:r>
        <w:rPr>
          <w:rFonts w:eastAsia="Arial"/>
          <w:bCs/>
          <w:color w:val="000000"/>
          <w:sz w:val="28"/>
          <w:szCs w:val="28"/>
          <w:lang w:eastAsia="ar-SA"/>
        </w:rPr>
        <w:t>зрек</w:t>
      </w:r>
      <w:proofErr w:type="spellEnd"/>
      <w:r w:rsidRPr="007C5117">
        <w:rPr>
          <w:rFonts w:eastAsia="Arial"/>
          <w:bCs/>
          <w:color w:val="000000"/>
          <w:sz w:val="28"/>
          <w:szCs w:val="28"/>
          <w:lang w:eastAsia="ar-SA"/>
        </w:rPr>
        <w:t xml:space="preserve">   </w:t>
      </w:r>
      <w:r w:rsidRPr="0046029D">
        <w:rPr>
          <w:rFonts w:eastAsia="Arial"/>
          <w:b/>
          <w:color w:val="000000"/>
          <w:sz w:val="28"/>
          <w:szCs w:val="28"/>
          <w:lang w:eastAsia="ar-SA"/>
        </w:rPr>
        <w:t>п о с т а н о в л я е т:</w:t>
      </w:r>
    </w:p>
    <w:p w:rsidR="00175241" w:rsidRPr="007C5117" w:rsidRDefault="00175241" w:rsidP="00175241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175241" w:rsidRDefault="00175241" w:rsidP="0046029D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7C5117">
        <w:rPr>
          <w:rFonts w:eastAsia="Arial"/>
          <w:color w:val="000000"/>
          <w:sz w:val="28"/>
          <w:szCs w:val="28"/>
          <w:lang w:eastAsia="ar-SA"/>
        </w:rPr>
        <w:t xml:space="preserve">Считать утратившими силу следующие постановления местной администрации </w:t>
      </w:r>
      <w:proofErr w:type="spellStart"/>
      <w:r w:rsidRPr="007C5117">
        <w:rPr>
          <w:rFonts w:eastAsia="Arial"/>
          <w:color w:val="000000"/>
          <w:sz w:val="28"/>
          <w:szCs w:val="28"/>
          <w:lang w:eastAsia="ar-SA"/>
        </w:rPr>
        <w:t>с.п</w:t>
      </w:r>
      <w:proofErr w:type="gramStart"/>
      <w:r w:rsidRPr="007C5117">
        <w:rPr>
          <w:rFonts w:eastAsia="Arial"/>
          <w:color w:val="000000"/>
          <w:sz w:val="28"/>
          <w:szCs w:val="28"/>
          <w:lang w:eastAsia="ar-SA"/>
        </w:rPr>
        <w:t>.</w:t>
      </w:r>
      <w:r>
        <w:rPr>
          <w:rFonts w:eastAsia="Arial"/>
          <w:color w:val="000000"/>
          <w:sz w:val="28"/>
          <w:szCs w:val="28"/>
          <w:lang w:eastAsia="ar-SA"/>
        </w:rPr>
        <w:t>О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>зрек</w:t>
      </w:r>
      <w:proofErr w:type="spellEnd"/>
      <w:r w:rsidRPr="007C5117">
        <w:rPr>
          <w:rFonts w:eastAsia="Arial"/>
          <w:color w:val="000000"/>
          <w:sz w:val="28"/>
          <w:szCs w:val="28"/>
          <w:lang w:eastAsia="ar-SA"/>
        </w:rPr>
        <w:t xml:space="preserve">: </w:t>
      </w:r>
    </w:p>
    <w:p w:rsidR="0046029D" w:rsidRPr="0075368E" w:rsidRDefault="0046029D" w:rsidP="0046029D">
      <w:pPr>
        <w:jc w:val="both"/>
        <w:outlineLvl w:val="0"/>
        <w:rPr>
          <w:bCs/>
          <w:color w:val="000000" w:themeColor="text1"/>
          <w:sz w:val="28"/>
          <w:szCs w:val="28"/>
        </w:rPr>
      </w:pPr>
      <w:r w:rsidRPr="0075368E">
        <w:rPr>
          <w:rFonts w:eastAsia="Arial"/>
          <w:color w:val="000000" w:themeColor="text1"/>
          <w:sz w:val="28"/>
          <w:szCs w:val="28"/>
          <w:lang w:eastAsia="ar-SA"/>
        </w:rPr>
        <w:t>-</w:t>
      </w:r>
      <w:r w:rsidRPr="0075368E">
        <w:rPr>
          <w:b/>
          <w:color w:val="000000" w:themeColor="text1"/>
          <w:sz w:val="28"/>
          <w:szCs w:val="28"/>
        </w:rPr>
        <w:t xml:space="preserve"> </w:t>
      </w:r>
      <w:r w:rsidRPr="0075368E">
        <w:rPr>
          <w:b/>
          <w:color w:val="000000" w:themeColor="text1"/>
          <w:sz w:val="28"/>
          <w:szCs w:val="28"/>
        </w:rPr>
        <w:t>Постановление  №</w:t>
      </w:r>
      <w:r w:rsidRPr="0075368E">
        <w:rPr>
          <w:b/>
          <w:color w:val="000000" w:themeColor="text1"/>
          <w:sz w:val="28"/>
          <w:szCs w:val="28"/>
        </w:rPr>
        <w:t xml:space="preserve"> 5</w:t>
      </w:r>
      <w:r w:rsidRPr="0075368E">
        <w:rPr>
          <w:b/>
          <w:color w:val="000000" w:themeColor="text1"/>
          <w:sz w:val="28"/>
          <w:szCs w:val="28"/>
        </w:rPr>
        <w:t xml:space="preserve"> от </w:t>
      </w:r>
      <w:r w:rsidRPr="0075368E">
        <w:rPr>
          <w:color w:val="000000" w:themeColor="text1"/>
          <w:sz w:val="28"/>
          <w:szCs w:val="28"/>
        </w:rPr>
        <w:t>2</w:t>
      </w:r>
      <w:r w:rsidRPr="0075368E">
        <w:rPr>
          <w:color w:val="000000" w:themeColor="text1"/>
          <w:sz w:val="28"/>
          <w:szCs w:val="28"/>
        </w:rPr>
        <w:t>0</w:t>
      </w:r>
      <w:r w:rsidRPr="0075368E">
        <w:rPr>
          <w:color w:val="000000" w:themeColor="text1"/>
          <w:sz w:val="28"/>
          <w:szCs w:val="28"/>
        </w:rPr>
        <w:t>.0</w:t>
      </w:r>
      <w:r w:rsidRPr="0075368E">
        <w:rPr>
          <w:color w:val="000000" w:themeColor="text1"/>
          <w:sz w:val="28"/>
          <w:szCs w:val="28"/>
        </w:rPr>
        <w:t>5</w:t>
      </w:r>
      <w:r w:rsidRPr="0075368E">
        <w:rPr>
          <w:color w:val="000000" w:themeColor="text1"/>
          <w:sz w:val="28"/>
          <w:szCs w:val="28"/>
        </w:rPr>
        <w:t xml:space="preserve">.2015г. </w:t>
      </w:r>
      <w:r w:rsidRPr="0075368E">
        <w:rPr>
          <w:bCs/>
          <w:color w:val="000000" w:themeColor="text1"/>
          <w:sz w:val="28"/>
          <w:szCs w:val="28"/>
        </w:rPr>
        <w:t>«Об утверждении административного регламента по оказанию муниципальной услуги «П</w:t>
      </w:r>
      <w:r w:rsidRPr="0075368E">
        <w:rPr>
          <w:bCs/>
          <w:color w:val="000000" w:themeColor="text1"/>
          <w:sz w:val="28"/>
          <w:szCs w:val="28"/>
        </w:rPr>
        <w:t xml:space="preserve">редставление </w:t>
      </w:r>
      <w:r w:rsidRPr="0075368E">
        <w:rPr>
          <w:bCs/>
          <w:color w:val="000000" w:themeColor="text1"/>
          <w:sz w:val="28"/>
          <w:szCs w:val="28"/>
        </w:rPr>
        <w:t>земельн</w:t>
      </w:r>
      <w:r w:rsidRPr="0075368E">
        <w:rPr>
          <w:bCs/>
          <w:color w:val="000000" w:themeColor="text1"/>
          <w:sz w:val="28"/>
          <w:szCs w:val="28"/>
        </w:rPr>
        <w:t>ого</w:t>
      </w:r>
      <w:r w:rsidRPr="0075368E">
        <w:rPr>
          <w:bCs/>
          <w:color w:val="000000" w:themeColor="text1"/>
          <w:sz w:val="28"/>
          <w:szCs w:val="28"/>
        </w:rPr>
        <w:t xml:space="preserve"> участк</w:t>
      </w:r>
      <w:r w:rsidRPr="0075368E">
        <w:rPr>
          <w:bCs/>
          <w:color w:val="000000" w:themeColor="text1"/>
          <w:sz w:val="28"/>
          <w:szCs w:val="28"/>
        </w:rPr>
        <w:t>а в аренду путем проведения аукциона по инициативе заинтересованных в предоставлении земельного участка гр</w:t>
      </w:r>
      <w:r w:rsidR="00987FE6" w:rsidRPr="0075368E">
        <w:rPr>
          <w:bCs/>
          <w:color w:val="000000" w:themeColor="text1"/>
          <w:sz w:val="28"/>
          <w:szCs w:val="28"/>
        </w:rPr>
        <w:t>а</w:t>
      </w:r>
      <w:r w:rsidRPr="0075368E">
        <w:rPr>
          <w:bCs/>
          <w:color w:val="000000" w:themeColor="text1"/>
          <w:sz w:val="28"/>
          <w:szCs w:val="28"/>
        </w:rPr>
        <w:t>жданина</w:t>
      </w:r>
      <w:r w:rsidR="00987FE6" w:rsidRPr="0075368E">
        <w:rPr>
          <w:bCs/>
          <w:color w:val="000000" w:themeColor="text1"/>
          <w:sz w:val="28"/>
          <w:szCs w:val="28"/>
        </w:rPr>
        <w:t xml:space="preserve"> или  юридического лица</w:t>
      </w:r>
      <w:r w:rsidRPr="0075368E">
        <w:rPr>
          <w:bCs/>
          <w:color w:val="000000" w:themeColor="text1"/>
          <w:sz w:val="28"/>
          <w:szCs w:val="28"/>
        </w:rPr>
        <w:t>»;</w:t>
      </w:r>
    </w:p>
    <w:p w:rsidR="00175241" w:rsidRPr="0075368E" w:rsidRDefault="00175241" w:rsidP="0046029D">
      <w:pPr>
        <w:jc w:val="both"/>
        <w:outlineLvl w:val="0"/>
        <w:rPr>
          <w:bCs/>
          <w:color w:val="000000" w:themeColor="text1"/>
          <w:sz w:val="28"/>
          <w:szCs w:val="28"/>
        </w:rPr>
      </w:pPr>
      <w:r w:rsidRPr="0075368E">
        <w:rPr>
          <w:b/>
          <w:color w:val="000000" w:themeColor="text1"/>
          <w:sz w:val="28"/>
          <w:szCs w:val="28"/>
        </w:rPr>
        <w:t>- Постановление</w:t>
      </w:r>
      <w:r w:rsidR="00987FE6" w:rsidRPr="0075368E">
        <w:rPr>
          <w:b/>
          <w:color w:val="000000" w:themeColor="text1"/>
          <w:sz w:val="28"/>
          <w:szCs w:val="28"/>
        </w:rPr>
        <w:t xml:space="preserve"> </w:t>
      </w:r>
      <w:r w:rsidRPr="0075368E">
        <w:rPr>
          <w:b/>
          <w:color w:val="000000" w:themeColor="text1"/>
          <w:sz w:val="28"/>
          <w:szCs w:val="28"/>
        </w:rPr>
        <w:t>№</w:t>
      </w:r>
      <w:r w:rsidR="00987FE6" w:rsidRPr="0075368E">
        <w:rPr>
          <w:b/>
          <w:color w:val="000000" w:themeColor="text1"/>
          <w:sz w:val="28"/>
          <w:szCs w:val="28"/>
        </w:rPr>
        <w:t>2</w:t>
      </w:r>
      <w:r w:rsidRPr="0075368E">
        <w:rPr>
          <w:b/>
          <w:color w:val="000000" w:themeColor="text1"/>
          <w:sz w:val="28"/>
          <w:szCs w:val="28"/>
        </w:rPr>
        <w:t xml:space="preserve">0 от </w:t>
      </w:r>
      <w:r w:rsidR="00987FE6" w:rsidRPr="0075368E">
        <w:rPr>
          <w:color w:val="000000" w:themeColor="text1"/>
          <w:sz w:val="28"/>
          <w:szCs w:val="28"/>
        </w:rPr>
        <w:t>06</w:t>
      </w:r>
      <w:r w:rsidRPr="0075368E">
        <w:rPr>
          <w:color w:val="000000" w:themeColor="text1"/>
          <w:sz w:val="28"/>
          <w:szCs w:val="28"/>
        </w:rPr>
        <w:t>.0</w:t>
      </w:r>
      <w:r w:rsidR="00987FE6" w:rsidRPr="0075368E">
        <w:rPr>
          <w:color w:val="000000" w:themeColor="text1"/>
          <w:sz w:val="28"/>
          <w:szCs w:val="28"/>
        </w:rPr>
        <w:t>8</w:t>
      </w:r>
      <w:r w:rsidRPr="0075368E">
        <w:rPr>
          <w:color w:val="000000" w:themeColor="text1"/>
          <w:sz w:val="28"/>
          <w:szCs w:val="28"/>
        </w:rPr>
        <w:t xml:space="preserve">.2015г. </w:t>
      </w:r>
      <w:r w:rsidRPr="0075368E">
        <w:rPr>
          <w:bCs/>
          <w:color w:val="000000" w:themeColor="text1"/>
          <w:sz w:val="28"/>
          <w:szCs w:val="28"/>
        </w:rPr>
        <w:t xml:space="preserve">«Об утверждении административного регламента по оказанию муниципальной услуги «Продажа земельных участков, право государственной </w:t>
      </w:r>
      <w:proofErr w:type="gramStart"/>
      <w:r w:rsidRPr="0075368E">
        <w:rPr>
          <w:bCs/>
          <w:color w:val="000000" w:themeColor="text1"/>
          <w:sz w:val="28"/>
          <w:szCs w:val="28"/>
        </w:rPr>
        <w:t>собственности</w:t>
      </w:r>
      <w:proofErr w:type="gramEnd"/>
      <w:r w:rsidRPr="0075368E">
        <w:rPr>
          <w:bCs/>
          <w:color w:val="000000" w:themeColor="text1"/>
          <w:sz w:val="28"/>
          <w:szCs w:val="28"/>
        </w:rPr>
        <w:t xml:space="preserve"> на которые не разграничено, и земельных участков, находящихся в муниципальной собственности»;</w:t>
      </w:r>
    </w:p>
    <w:p w:rsidR="00987FE6" w:rsidRPr="0075368E" w:rsidRDefault="00987FE6" w:rsidP="00987FE6">
      <w:pPr>
        <w:jc w:val="both"/>
        <w:outlineLvl w:val="0"/>
        <w:rPr>
          <w:bCs/>
          <w:color w:val="000000" w:themeColor="text1"/>
          <w:sz w:val="28"/>
          <w:szCs w:val="28"/>
        </w:rPr>
      </w:pPr>
      <w:r w:rsidRPr="0075368E">
        <w:rPr>
          <w:b/>
          <w:color w:val="000000" w:themeColor="text1"/>
          <w:sz w:val="28"/>
          <w:szCs w:val="28"/>
        </w:rPr>
        <w:t xml:space="preserve">- Постановление № </w:t>
      </w:r>
      <w:r w:rsidRPr="0075368E">
        <w:rPr>
          <w:b/>
          <w:color w:val="000000" w:themeColor="text1"/>
          <w:sz w:val="28"/>
          <w:szCs w:val="28"/>
        </w:rPr>
        <w:t>34</w:t>
      </w:r>
      <w:r w:rsidRPr="0075368E">
        <w:rPr>
          <w:b/>
          <w:color w:val="000000" w:themeColor="text1"/>
          <w:sz w:val="28"/>
          <w:szCs w:val="28"/>
        </w:rPr>
        <w:t xml:space="preserve"> от </w:t>
      </w:r>
      <w:r w:rsidRPr="0075368E">
        <w:rPr>
          <w:color w:val="000000" w:themeColor="text1"/>
          <w:sz w:val="28"/>
          <w:szCs w:val="28"/>
        </w:rPr>
        <w:t xml:space="preserve">30.10.2015г.   Об утверждении административного регламента по предоставлению муниципальной услуги                       </w:t>
      </w:r>
      <w:r w:rsidRPr="0075368E">
        <w:rPr>
          <w:b/>
          <w:bCs/>
          <w:color w:val="000000" w:themeColor="text1"/>
          <w:sz w:val="28"/>
          <w:szCs w:val="28"/>
        </w:rPr>
        <w:t xml:space="preserve"> </w:t>
      </w:r>
      <w:r w:rsidRPr="0075368E">
        <w:rPr>
          <w:bCs/>
          <w:color w:val="000000" w:themeColor="text1"/>
          <w:sz w:val="28"/>
          <w:szCs w:val="28"/>
        </w:rPr>
        <w:t>«Продажа  земельных участков из земельных участков, находящихся в государственной или муниципальной собственности, либо права на заключение договора аренды земельных участков из земельных участков, находящихся в государственной или муниципальной собственности, для жилищного строительства».</w:t>
      </w:r>
    </w:p>
    <w:p w:rsidR="00987FE6" w:rsidRPr="0075368E" w:rsidRDefault="00987FE6" w:rsidP="0046029D">
      <w:pPr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987FE6" w:rsidRPr="0075368E" w:rsidRDefault="00987FE6" w:rsidP="0046029D">
      <w:pPr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987FE6" w:rsidRPr="0075368E" w:rsidRDefault="00987FE6" w:rsidP="00987FE6">
      <w:pPr>
        <w:jc w:val="both"/>
        <w:outlineLvl w:val="0"/>
        <w:rPr>
          <w:color w:val="000000" w:themeColor="text1"/>
          <w:sz w:val="28"/>
          <w:szCs w:val="28"/>
        </w:rPr>
      </w:pPr>
      <w:r w:rsidRPr="0075368E">
        <w:rPr>
          <w:b/>
          <w:color w:val="000000" w:themeColor="text1"/>
          <w:sz w:val="28"/>
          <w:szCs w:val="28"/>
        </w:rPr>
        <w:t xml:space="preserve">- Постановление № </w:t>
      </w:r>
      <w:r w:rsidRPr="0075368E">
        <w:rPr>
          <w:b/>
          <w:color w:val="000000" w:themeColor="text1"/>
          <w:sz w:val="28"/>
          <w:szCs w:val="28"/>
        </w:rPr>
        <w:t>36</w:t>
      </w:r>
      <w:r w:rsidRPr="0075368E">
        <w:rPr>
          <w:b/>
          <w:color w:val="000000" w:themeColor="text1"/>
          <w:sz w:val="28"/>
          <w:szCs w:val="28"/>
        </w:rPr>
        <w:t xml:space="preserve"> от </w:t>
      </w:r>
      <w:r w:rsidRPr="0075368E">
        <w:rPr>
          <w:color w:val="000000" w:themeColor="text1"/>
          <w:sz w:val="28"/>
          <w:szCs w:val="28"/>
        </w:rPr>
        <w:t xml:space="preserve">30.10.2015г.             Об утверждении административного регламента по предоставлению муниципальной услуги </w:t>
      </w:r>
      <w:r w:rsidRPr="0075368E">
        <w:rPr>
          <w:b/>
          <w:bCs/>
          <w:color w:val="000000" w:themeColor="text1"/>
          <w:sz w:val="28"/>
          <w:szCs w:val="28"/>
        </w:rPr>
        <w:t xml:space="preserve"> </w:t>
      </w:r>
      <w:r w:rsidRPr="0075368E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5368E">
        <w:rPr>
          <w:color w:val="000000" w:themeColor="text1"/>
          <w:sz w:val="28"/>
          <w:szCs w:val="28"/>
        </w:rPr>
        <w:t>"Организация и проведение аукциона на право заключить договор о развитии застроенной территории"</w:t>
      </w:r>
    </w:p>
    <w:p w:rsidR="00175241" w:rsidRPr="0075368E" w:rsidRDefault="00175241" w:rsidP="0046029D">
      <w:pPr>
        <w:jc w:val="both"/>
        <w:outlineLvl w:val="0"/>
        <w:rPr>
          <w:color w:val="000000" w:themeColor="text1"/>
          <w:sz w:val="28"/>
          <w:szCs w:val="28"/>
        </w:rPr>
      </w:pPr>
      <w:r w:rsidRPr="0075368E">
        <w:rPr>
          <w:b/>
          <w:color w:val="000000" w:themeColor="text1"/>
          <w:sz w:val="28"/>
          <w:szCs w:val="28"/>
        </w:rPr>
        <w:t>- Постановление  №</w:t>
      </w:r>
      <w:r w:rsidR="0075368E" w:rsidRPr="0075368E">
        <w:rPr>
          <w:b/>
          <w:color w:val="000000" w:themeColor="text1"/>
          <w:sz w:val="28"/>
          <w:szCs w:val="28"/>
        </w:rPr>
        <w:t xml:space="preserve"> 37</w:t>
      </w:r>
      <w:r w:rsidRPr="0075368E">
        <w:rPr>
          <w:b/>
          <w:color w:val="000000" w:themeColor="text1"/>
          <w:sz w:val="28"/>
          <w:szCs w:val="28"/>
        </w:rPr>
        <w:t xml:space="preserve"> от </w:t>
      </w:r>
      <w:r w:rsidRPr="0075368E">
        <w:rPr>
          <w:color w:val="000000" w:themeColor="text1"/>
          <w:sz w:val="28"/>
          <w:szCs w:val="28"/>
        </w:rPr>
        <w:t>30.10.2015г.  Об утверждении административного регламента по предоставлению муниципальной услуги «Продажа земельных участков, либо  права заключения договора аренды земельных участков для жилищного и иного строительства в границах земельного участка, ранее предоставленного для комплексного освоения в целях жилищного строительства»</w:t>
      </w:r>
      <w:r w:rsidRPr="0075368E">
        <w:rPr>
          <w:b/>
          <w:bCs/>
          <w:color w:val="000000" w:themeColor="text1"/>
          <w:sz w:val="28"/>
          <w:szCs w:val="28"/>
        </w:rPr>
        <w:t xml:space="preserve">  </w:t>
      </w:r>
    </w:p>
    <w:p w:rsidR="00175241" w:rsidRPr="0075368E" w:rsidRDefault="00175241" w:rsidP="0046029D">
      <w:pPr>
        <w:jc w:val="both"/>
        <w:outlineLvl w:val="0"/>
        <w:rPr>
          <w:bCs/>
          <w:color w:val="000000" w:themeColor="text1"/>
          <w:sz w:val="28"/>
          <w:szCs w:val="28"/>
        </w:rPr>
      </w:pPr>
      <w:r w:rsidRPr="0075368E">
        <w:rPr>
          <w:b/>
          <w:color w:val="000000" w:themeColor="text1"/>
          <w:sz w:val="28"/>
          <w:szCs w:val="28"/>
        </w:rPr>
        <w:t xml:space="preserve">- Постановление  № </w:t>
      </w:r>
      <w:r w:rsidR="0075368E" w:rsidRPr="0075368E">
        <w:rPr>
          <w:b/>
          <w:color w:val="000000" w:themeColor="text1"/>
          <w:sz w:val="28"/>
          <w:szCs w:val="28"/>
        </w:rPr>
        <w:t>41</w:t>
      </w:r>
      <w:r w:rsidRPr="0075368E">
        <w:rPr>
          <w:b/>
          <w:color w:val="000000" w:themeColor="text1"/>
          <w:sz w:val="28"/>
          <w:szCs w:val="28"/>
        </w:rPr>
        <w:t xml:space="preserve">от  </w:t>
      </w:r>
      <w:r w:rsidRPr="0075368E">
        <w:rPr>
          <w:color w:val="000000" w:themeColor="text1"/>
          <w:sz w:val="28"/>
          <w:szCs w:val="28"/>
        </w:rPr>
        <w:t xml:space="preserve">26.11.2015г.  Об утверждении административного регламента по предоставлению муниципальной услуги </w:t>
      </w:r>
      <w:r w:rsidRPr="0075368E">
        <w:rPr>
          <w:b/>
          <w:bCs/>
          <w:color w:val="000000" w:themeColor="text1"/>
          <w:sz w:val="28"/>
          <w:szCs w:val="28"/>
        </w:rPr>
        <w:t xml:space="preserve"> </w:t>
      </w:r>
      <w:r w:rsidRPr="0075368E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5368E">
        <w:rPr>
          <w:color w:val="000000" w:themeColor="text1"/>
          <w:sz w:val="28"/>
          <w:szCs w:val="28"/>
        </w:rPr>
        <w:t xml:space="preserve">      «Предоставление разрешения на условно разрешенный вид использования земельного участка».</w:t>
      </w:r>
    </w:p>
    <w:p w:rsidR="00175241" w:rsidRPr="007C5117" w:rsidRDefault="00175241" w:rsidP="0046029D">
      <w:pPr>
        <w:numPr>
          <w:ilvl w:val="0"/>
          <w:numId w:val="1"/>
        </w:numPr>
        <w:ind w:left="0" w:firstLine="550"/>
        <w:jc w:val="both"/>
        <w:rPr>
          <w:sz w:val="28"/>
          <w:szCs w:val="28"/>
        </w:rPr>
      </w:pPr>
      <w:proofErr w:type="gramStart"/>
      <w:r w:rsidRPr="007C5117">
        <w:rPr>
          <w:sz w:val="28"/>
          <w:szCs w:val="28"/>
        </w:rPr>
        <w:t>Ко</w:t>
      </w:r>
      <w:r w:rsidRPr="007C5117">
        <w:rPr>
          <w:bCs/>
          <w:sz w:val="28"/>
          <w:szCs w:val="28"/>
        </w:rPr>
        <w:t>нтроль за</w:t>
      </w:r>
      <w:proofErr w:type="gramEnd"/>
      <w:r w:rsidRPr="007C5117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75241" w:rsidRPr="007C5117" w:rsidRDefault="00175241" w:rsidP="0046029D">
      <w:pPr>
        <w:jc w:val="both"/>
        <w:rPr>
          <w:sz w:val="28"/>
          <w:szCs w:val="28"/>
        </w:rPr>
      </w:pPr>
    </w:p>
    <w:p w:rsidR="00175241" w:rsidRPr="007C5117" w:rsidRDefault="00175241" w:rsidP="001752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75241" w:rsidRPr="007C5117" w:rsidRDefault="00175241" w:rsidP="0017524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75241" w:rsidRPr="00175241" w:rsidRDefault="00175241" w:rsidP="00175241">
      <w:pPr>
        <w:shd w:val="clear" w:color="auto" w:fill="FFFFFF"/>
        <w:spacing w:line="322" w:lineRule="exact"/>
        <w:jc w:val="both"/>
        <w:rPr>
          <w:sz w:val="20"/>
          <w:szCs w:val="20"/>
        </w:rPr>
      </w:pPr>
      <w:r w:rsidRPr="00175241">
        <w:rPr>
          <w:sz w:val="28"/>
          <w:szCs w:val="28"/>
        </w:rPr>
        <w:t>Глава местной администрации</w:t>
      </w:r>
    </w:p>
    <w:p w:rsidR="00175241" w:rsidRPr="00175241" w:rsidRDefault="00175241" w:rsidP="00175241">
      <w:pPr>
        <w:ind w:right="141"/>
        <w:jc w:val="both"/>
        <w:rPr>
          <w:sz w:val="28"/>
          <w:szCs w:val="20"/>
        </w:rPr>
      </w:pPr>
      <w:r w:rsidRPr="00175241">
        <w:rPr>
          <w:sz w:val="28"/>
          <w:szCs w:val="20"/>
        </w:rPr>
        <w:t xml:space="preserve">сельского поселения </w:t>
      </w:r>
      <w:proofErr w:type="spellStart"/>
      <w:r w:rsidRPr="00175241">
        <w:rPr>
          <w:sz w:val="28"/>
          <w:szCs w:val="20"/>
        </w:rPr>
        <w:t>Озрек</w:t>
      </w:r>
      <w:proofErr w:type="spellEnd"/>
      <w:r w:rsidRPr="00175241">
        <w:rPr>
          <w:sz w:val="28"/>
          <w:szCs w:val="20"/>
        </w:rPr>
        <w:tab/>
      </w:r>
      <w:r w:rsidRPr="00175241">
        <w:rPr>
          <w:sz w:val="28"/>
          <w:szCs w:val="20"/>
        </w:rPr>
        <w:tab/>
      </w:r>
      <w:r w:rsidRPr="00175241">
        <w:rPr>
          <w:sz w:val="28"/>
          <w:szCs w:val="20"/>
        </w:rPr>
        <w:tab/>
      </w:r>
      <w:r w:rsidRPr="00175241">
        <w:rPr>
          <w:sz w:val="28"/>
          <w:szCs w:val="20"/>
        </w:rPr>
        <w:tab/>
      </w:r>
      <w:r w:rsidRPr="00175241">
        <w:rPr>
          <w:sz w:val="28"/>
          <w:szCs w:val="20"/>
        </w:rPr>
        <w:tab/>
      </w:r>
      <w:r w:rsidRPr="00175241">
        <w:rPr>
          <w:sz w:val="28"/>
          <w:szCs w:val="20"/>
        </w:rPr>
        <w:tab/>
      </w:r>
      <w:proofErr w:type="spellStart"/>
      <w:r w:rsidRPr="00175241">
        <w:rPr>
          <w:sz w:val="28"/>
          <w:szCs w:val="20"/>
        </w:rPr>
        <w:t>Т.Л.Габачиев</w:t>
      </w:r>
      <w:proofErr w:type="spellEnd"/>
    </w:p>
    <w:p w:rsidR="00175241" w:rsidRPr="007C5117" w:rsidRDefault="00175241" w:rsidP="00175241">
      <w:pPr>
        <w:jc w:val="both"/>
        <w:rPr>
          <w:sz w:val="28"/>
          <w:szCs w:val="28"/>
        </w:rPr>
      </w:pPr>
    </w:p>
    <w:p w:rsidR="00175241" w:rsidRPr="007C5117" w:rsidRDefault="00175241" w:rsidP="00175241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206" w:lineRule="exact"/>
        <w:ind w:right="346"/>
        <w:jc w:val="both"/>
        <w:rPr>
          <w:color w:val="000000"/>
          <w:spacing w:val="-8"/>
          <w:sz w:val="18"/>
          <w:szCs w:val="18"/>
        </w:rPr>
      </w:pPr>
    </w:p>
    <w:p w:rsidR="00175241" w:rsidRDefault="00175241" w:rsidP="00175241">
      <w:pPr>
        <w:rPr>
          <w:sz w:val="18"/>
          <w:szCs w:val="18"/>
        </w:rPr>
      </w:pPr>
    </w:p>
    <w:p w:rsidR="00175241" w:rsidRDefault="00175241" w:rsidP="00175241">
      <w:pPr>
        <w:rPr>
          <w:sz w:val="18"/>
          <w:szCs w:val="18"/>
        </w:rPr>
      </w:pPr>
    </w:p>
    <w:p w:rsidR="004437A8" w:rsidRDefault="004437A8">
      <w:bookmarkStart w:id="0" w:name="_GoBack"/>
      <w:bookmarkEnd w:id="0"/>
    </w:p>
    <w:sectPr w:rsidR="004437A8" w:rsidSect="0027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3E0"/>
    <w:multiLevelType w:val="multilevel"/>
    <w:tmpl w:val="95D49502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A42105A"/>
    <w:multiLevelType w:val="hybridMultilevel"/>
    <w:tmpl w:val="228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1946D5"/>
    <w:multiLevelType w:val="multilevel"/>
    <w:tmpl w:val="57A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41"/>
    <w:rsid w:val="00175241"/>
    <w:rsid w:val="004437A8"/>
    <w:rsid w:val="0046029D"/>
    <w:rsid w:val="0075368E"/>
    <w:rsid w:val="009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2017-06-27T13:24:00Z</cp:lastPrinted>
  <dcterms:created xsi:type="dcterms:W3CDTF">2017-06-27T12:48:00Z</dcterms:created>
  <dcterms:modified xsi:type="dcterms:W3CDTF">2017-06-27T13:25:00Z</dcterms:modified>
</cp:coreProperties>
</file>